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52626" w14:textId="77777777" w:rsidR="007E0435" w:rsidRDefault="008115B5">
      <w:r w:rsidRPr="0004660C">
        <w:rPr>
          <w:rFonts w:ascii="Verdana" w:eastAsia="Calibri" w:hAnsi="Verdana" w:cs="Arial"/>
          <w:b/>
          <w:bCs/>
          <w:noProof/>
          <w:color w:val="000000"/>
          <w:sz w:val="18"/>
          <w:szCs w:val="18"/>
        </w:rPr>
        <w:drawing>
          <wp:inline distT="0" distB="0" distL="0" distR="0" wp14:anchorId="64329B03" wp14:editId="0471C07F">
            <wp:extent cx="2247265" cy="760730"/>
            <wp:effectExtent l="0" t="0" r="635" b="1270"/>
            <wp:docPr id="1" name="Picture 1" descr="http://a-s.clayton.edu/harrison/4490/CSUlogocol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-s.clayton.edu/harrison/4490/CSUlogocolor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54051" w14:textId="77777777" w:rsidR="008115B5" w:rsidRDefault="0023446E" w:rsidP="008115B5">
      <w:pPr>
        <w:rPr>
          <w:rFonts w:ascii="Papyrus" w:eastAsia="Calibri" w:hAnsi="Papyrus" w:cs="Arial"/>
          <w:b/>
          <w:bCs/>
          <w:color w:val="000000"/>
          <w:sz w:val="48"/>
          <w:szCs w:val="48"/>
        </w:rPr>
      </w:pPr>
      <w:r>
        <w:rPr>
          <w:rFonts w:ascii="Papyrus" w:eastAsia="Calibri" w:hAnsi="Papyrus" w:cs="Arial"/>
          <w:b/>
          <w:bCs/>
          <w:color w:val="000000"/>
          <w:sz w:val="48"/>
          <w:szCs w:val="48"/>
        </w:rPr>
        <w:t xml:space="preserve">Political Science </w:t>
      </w:r>
      <w:r w:rsidR="008115B5" w:rsidRPr="00B932A2">
        <w:rPr>
          <w:rFonts w:ascii="Papyrus" w:eastAsia="Calibri" w:hAnsi="Papyrus" w:cs="Arial"/>
          <w:b/>
          <w:bCs/>
          <w:color w:val="000000"/>
          <w:sz w:val="48"/>
          <w:szCs w:val="48"/>
        </w:rPr>
        <w:t>Internship Sites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55"/>
        <w:gridCol w:w="2340"/>
        <w:gridCol w:w="1464"/>
        <w:gridCol w:w="4296"/>
        <w:gridCol w:w="1795"/>
      </w:tblGrid>
      <w:tr w:rsidR="00E661A4" w:rsidRPr="00E661A4" w14:paraId="00B5BE1B" w14:textId="77777777" w:rsidTr="00E661A4">
        <w:trPr>
          <w:trHeight w:val="300"/>
        </w:trPr>
        <w:tc>
          <w:tcPr>
            <w:tcW w:w="3055" w:type="dxa"/>
            <w:shd w:val="clear" w:color="auto" w:fill="BFBFBF" w:themeFill="background1" w:themeFillShade="BF"/>
            <w:noWrap/>
            <w:hideMark/>
          </w:tcPr>
          <w:p w14:paraId="4F0D4449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Organization</w:t>
            </w:r>
          </w:p>
        </w:tc>
        <w:tc>
          <w:tcPr>
            <w:tcW w:w="2340" w:type="dxa"/>
            <w:shd w:val="clear" w:color="auto" w:fill="BFBFBF" w:themeFill="background1" w:themeFillShade="BF"/>
            <w:noWrap/>
            <w:hideMark/>
          </w:tcPr>
          <w:p w14:paraId="4B0196C9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Type</w:t>
            </w:r>
          </w:p>
        </w:tc>
        <w:tc>
          <w:tcPr>
            <w:tcW w:w="1464" w:type="dxa"/>
            <w:shd w:val="clear" w:color="auto" w:fill="BFBFBF" w:themeFill="background1" w:themeFillShade="BF"/>
            <w:noWrap/>
            <w:hideMark/>
          </w:tcPr>
          <w:p w14:paraId="170276F0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City</w:t>
            </w:r>
          </w:p>
        </w:tc>
        <w:tc>
          <w:tcPr>
            <w:tcW w:w="4296" w:type="dxa"/>
            <w:shd w:val="clear" w:color="auto" w:fill="BFBFBF" w:themeFill="background1" w:themeFillShade="BF"/>
            <w:noWrap/>
            <w:hideMark/>
          </w:tcPr>
          <w:p w14:paraId="54998777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Website</w:t>
            </w:r>
          </w:p>
        </w:tc>
        <w:tc>
          <w:tcPr>
            <w:tcW w:w="1795" w:type="dxa"/>
            <w:shd w:val="clear" w:color="auto" w:fill="BFBFBF" w:themeFill="background1" w:themeFillShade="BF"/>
            <w:noWrap/>
            <w:hideMark/>
          </w:tcPr>
          <w:p w14:paraId="20EEB580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Phone</w:t>
            </w:r>
          </w:p>
        </w:tc>
      </w:tr>
      <w:tr w:rsidR="00E661A4" w:rsidRPr="00E661A4" w14:paraId="39D6796A" w14:textId="77777777" w:rsidTr="00E661A4">
        <w:trPr>
          <w:trHeight w:val="300"/>
        </w:trPr>
        <w:tc>
          <w:tcPr>
            <w:tcW w:w="3055" w:type="dxa"/>
            <w:noWrap/>
            <w:hideMark/>
          </w:tcPr>
          <w:p w14:paraId="574AB3AD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ANITRA R. PRICE, P.C.</w:t>
            </w:r>
          </w:p>
        </w:tc>
        <w:tc>
          <w:tcPr>
            <w:tcW w:w="2340" w:type="dxa"/>
            <w:noWrap/>
            <w:hideMark/>
          </w:tcPr>
          <w:p w14:paraId="67DBD195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Family Law </w:t>
            </w:r>
          </w:p>
        </w:tc>
        <w:tc>
          <w:tcPr>
            <w:tcW w:w="1464" w:type="dxa"/>
            <w:noWrap/>
            <w:hideMark/>
          </w:tcPr>
          <w:p w14:paraId="77042F58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Fayetteville</w:t>
            </w:r>
          </w:p>
        </w:tc>
        <w:tc>
          <w:tcPr>
            <w:tcW w:w="4296" w:type="dxa"/>
            <w:noWrap/>
            <w:hideMark/>
          </w:tcPr>
          <w:p w14:paraId="76994A96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http://www.anitrapriceesqlaw.com/</w:t>
            </w:r>
          </w:p>
        </w:tc>
        <w:tc>
          <w:tcPr>
            <w:tcW w:w="1795" w:type="dxa"/>
            <w:noWrap/>
            <w:hideMark/>
          </w:tcPr>
          <w:p w14:paraId="71CF5400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(770) 461-0023</w:t>
            </w:r>
          </w:p>
        </w:tc>
      </w:tr>
      <w:tr w:rsidR="00E661A4" w:rsidRPr="00E661A4" w14:paraId="4F86FE78" w14:textId="77777777" w:rsidTr="00E661A4">
        <w:trPr>
          <w:trHeight w:val="300"/>
        </w:trPr>
        <w:tc>
          <w:tcPr>
            <w:tcW w:w="3055" w:type="dxa"/>
            <w:noWrap/>
            <w:hideMark/>
          </w:tcPr>
          <w:p w14:paraId="73FCA342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Archer Western Contractors, Ltd.</w:t>
            </w:r>
          </w:p>
        </w:tc>
        <w:tc>
          <w:tcPr>
            <w:tcW w:w="2340" w:type="dxa"/>
            <w:noWrap/>
            <w:hideMark/>
          </w:tcPr>
          <w:p w14:paraId="3E100D51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Water Treatment</w:t>
            </w:r>
          </w:p>
        </w:tc>
        <w:tc>
          <w:tcPr>
            <w:tcW w:w="1464" w:type="dxa"/>
            <w:noWrap/>
            <w:hideMark/>
          </w:tcPr>
          <w:p w14:paraId="08DBBD76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4296" w:type="dxa"/>
            <w:noWrap/>
            <w:hideMark/>
          </w:tcPr>
          <w:p w14:paraId="710013F5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https://www.walshgroup.com/</w:t>
            </w:r>
          </w:p>
        </w:tc>
        <w:tc>
          <w:tcPr>
            <w:tcW w:w="1795" w:type="dxa"/>
            <w:noWrap/>
            <w:hideMark/>
          </w:tcPr>
          <w:p w14:paraId="2B0A91C5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(404) 495-8700</w:t>
            </w:r>
          </w:p>
        </w:tc>
      </w:tr>
      <w:tr w:rsidR="00E661A4" w:rsidRPr="00E661A4" w14:paraId="0F0C21AD" w14:textId="77777777" w:rsidTr="00E661A4">
        <w:trPr>
          <w:trHeight w:val="300"/>
        </w:trPr>
        <w:tc>
          <w:tcPr>
            <w:tcW w:w="3055" w:type="dxa"/>
            <w:noWrap/>
            <w:hideMark/>
          </w:tcPr>
          <w:p w14:paraId="08DD1B83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Army Corps of Engineers - Lake Sidney Lanier</w:t>
            </w:r>
          </w:p>
        </w:tc>
        <w:tc>
          <w:tcPr>
            <w:tcW w:w="2340" w:type="dxa"/>
            <w:noWrap/>
            <w:hideMark/>
          </w:tcPr>
          <w:p w14:paraId="257522DE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Construction Engineering </w:t>
            </w:r>
          </w:p>
        </w:tc>
        <w:tc>
          <w:tcPr>
            <w:tcW w:w="1464" w:type="dxa"/>
            <w:noWrap/>
            <w:hideMark/>
          </w:tcPr>
          <w:p w14:paraId="19C773EB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Buford</w:t>
            </w:r>
          </w:p>
        </w:tc>
        <w:tc>
          <w:tcPr>
            <w:tcW w:w="4296" w:type="dxa"/>
            <w:noWrap/>
            <w:hideMark/>
          </w:tcPr>
          <w:p w14:paraId="13B6CCF9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http://www.sam.usace.army.mil/missions/civilworks/recreation/lakesidneylanier</w:t>
            </w:r>
          </w:p>
        </w:tc>
        <w:tc>
          <w:tcPr>
            <w:tcW w:w="1795" w:type="dxa"/>
            <w:noWrap/>
            <w:hideMark/>
          </w:tcPr>
          <w:p w14:paraId="66E234B0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(770) 945-9531</w:t>
            </w:r>
          </w:p>
        </w:tc>
      </w:tr>
      <w:tr w:rsidR="00E661A4" w:rsidRPr="00E661A4" w14:paraId="08CDA8B7" w14:textId="77777777" w:rsidTr="00E661A4">
        <w:trPr>
          <w:trHeight w:val="300"/>
        </w:trPr>
        <w:tc>
          <w:tcPr>
            <w:tcW w:w="3055" w:type="dxa"/>
            <w:noWrap/>
            <w:hideMark/>
          </w:tcPr>
          <w:p w14:paraId="5F74A63D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Carter for Governor - Democratic Party of Georgia Headquarters</w:t>
            </w:r>
          </w:p>
        </w:tc>
        <w:tc>
          <w:tcPr>
            <w:tcW w:w="2340" w:type="dxa"/>
            <w:noWrap/>
            <w:hideMark/>
          </w:tcPr>
          <w:p w14:paraId="191A5B70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Political Science</w:t>
            </w:r>
          </w:p>
        </w:tc>
        <w:tc>
          <w:tcPr>
            <w:tcW w:w="1464" w:type="dxa"/>
            <w:noWrap/>
            <w:hideMark/>
          </w:tcPr>
          <w:p w14:paraId="23329308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4296" w:type="dxa"/>
            <w:noWrap/>
            <w:hideMark/>
          </w:tcPr>
          <w:p w14:paraId="663F6E59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http://georgiademocrat.org/</w:t>
            </w:r>
          </w:p>
        </w:tc>
        <w:tc>
          <w:tcPr>
            <w:tcW w:w="1795" w:type="dxa"/>
            <w:noWrap/>
            <w:hideMark/>
          </w:tcPr>
          <w:p w14:paraId="2A79415F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(678) 278-2016</w:t>
            </w:r>
          </w:p>
        </w:tc>
      </w:tr>
      <w:tr w:rsidR="00E661A4" w:rsidRPr="00E661A4" w14:paraId="49E4F60C" w14:textId="77777777" w:rsidTr="00E661A4">
        <w:trPr>
          <w:trHeight w:val="300"/>
        </w:trPr>
        <w:tc>
          <w:tcPr>
            <w:tcW w:w="3055" w:type="dxa"/>
            <w:noWrap/>
            <w:hideMark/>
          </w:tcPr>
          <w:p w14:paraId="54CE27BB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City of Lovejoy - City Hall</w:t>
            </w:r>
          </w:p>
        </w:tc>
        <w:tc>
          <w:tcPr>
            <w:tcW w:w="2340" w:type="dxa"/>
            <w:noWrap/>
            <w:hideMark/>
          </w:tcPr>
          <w:p w14:paraId="03D71411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Government</w:t>
            </w:r>
          </w:p>
        </w:tc>
        <w:tc>
          <w:tcPr>
            <w:tcW w:w="1464" w:type="dxa"/>
            <w:noWrap/>
            <w:hideMark/>
          </w:tcPr>
          <w:p w14:paraId="6D298F90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Lovejoy</w:t>
            </w:r>
          </w:p>
        </w:tc>
        <w:tc>
          <w:tcPr>
            <w:tcW w:w="4296" w:type="dxa"/>
            <w:noWrap/>
            <w:hideMark/>
          </w:tcPr>
          <w:p w14:paraId="6E757AC6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http://www.cityoflovejoy.com/</w:t>
            </w:r>
          </w:p>
        </w:tc>
        <w:tc>
          <w:tcPr>
            <w:tcW w:w="1795" w:type="dxa"/>
            <w:noWrap/>
            <w:hideMark/>
          </w:tcPr>
          <w:p w14:paraId="2BF3FAB0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(770) 471-2304</w:t>
            </w:r>
          </w:p>
        </w:tc>
      </w:tr>
      <w:tr w:rsidR="00E661A4" w:rsidRPr="00E661A4" w14:paraId="44F08217" w14:textId="77777777" w:rsidTr="00E661A4">
        <w:trPr>
          <w:trHeight w:val="300"/>
        </w:trPr>
        <w:tc>
          <w:tcPr>
            <w:tcW w:w="3055" w:type="dxa"/>
            <w:noWrap/>
            <w:hideMark/>
          </w:tcPr>
          <w:p w14:paraId="6FC00877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Clayton County Courthouse/Justice Center</w:t>
            </w:r>
          </w:p>
        </w:tc>
        <w:tc>
          <w:tcPr>
            <w:tcW w:w="2340" w:type="dxa"/>
            <w:noWrap/>
            <w:hideMark/>
          </w:tcPr>
          <w:p w14:paraId="3511C2D4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Court Systems</w:t>
            </w:r>
          </w:p>
        </w:tc>
        <w:tc>
          <w:tcPr>
            <w:tcW w:w="1464" w:type="dxa"/>
            <w:noWrap/>
            <w:hideMark/>
          </w:tcPr>
          <w:p w14:paraId="056C13C3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Jonesboro</w:t>
            </w:r>
          </w:p>
        </w:tc>
        <w:tc>
          <w:tcPr>
            <w:tcW w:w="4296" w:type="dxa"/>
            <w:noWrap/>
            <w:hideMark/>
          </w:tcPr>
          <w:p w14:paraId="1E3EE407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http://www.claytoncountyga.gov/courts.aspx</w:t>
            </w:r>
          </w:p>
        </w:tc>
        <w:tc>
          <w:tcPr>
            <w:tcW w:w="1795" w:type="dxa"/>
            <w:noWrap/>
            <w:hideMark/>
          </w:tcPr>
          <w:p w14:paraId="6DBE9F41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(770) 477-3415</w:t>
            </w:r>
          </w:p>
        </w:tc>
      </w:tr>
      <w:tr w:rsidR="00E661A4" w:rsidRPr="00E661A4" w14:paraId="74EF2F47" w14:textId="77777777" w:rsidTr="00E661A4">
        <w:trPr>
          <w:trHeight w:val="300"/>
        </w:trPr>
        <w:tc>
          <w:tcPr>
            <w:tcW w:w="3055" w:type="dxa"/>
            <w:noWrap/>
            <w:hideMark/>
          </w:tcPr>
          <w:p w14:paraId="59BB8166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Clayton County District Attorney's Office</w:t>
            </w:r>
          </w:p>
        </w:tc>
        <w:tc>
          <w:tcPr>
            <w:tcW w:w="2340" w:type="dxa"/>
            <w:noWrap/>
            <w:hideMark/>
          </w:tcPr>
          <w:p w14:paraId="0960061E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Court Systems</w:t>
            </w:r>
          </w:p>
        </w:tc>
        <w:tc>
          <w:tcPr>
            <w:tcW w:w="1464" w:type="dxa"/>
            <w:noWrap/>
            <w:hideMark/>
          </w:tcPr>
          <w:p w14:paraId="43D75B21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Jonesboro</w:t>
            </w:r>
          </w:p>
        </w:tc>
        <w:tc>
          <w:tcPr>
            <w:tcW w:w="4296" w:type="dxa"/>
            <w:noWrap/>
            <w:hideMark/>
          </w:tcPr>
          <w:p w14:paraId="37CFDD9A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http://www.claytoncountyga.gov/courts/district-attorney.aspx</w:t>
            </w:r>
          </w:p>
        </w:tc>
        <w:tc>
          <w:tcPr>
            <w:tcW w:w="1795" w:type="dxa"/>
            <w:noWrap/>
            <w:hideMark/>
          </w:tcPr>
          <w:p w14:paraId="3C7523E7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(770) 477-3450</w:t>
            </w:r>
          </w:p>
        </w:tc>
      </w:tr>
      <w:tr w:rsidR="00E661A4" w:rsidRPr="00E661A4" w14:paraId="342851A4" w14:textId="77777777" w:rsidTr="00E661A4">
        <w:trPr>
          <w:trHeight w:val="300"/>
        </w:trPr>
        <w:tc>
          <w:tcPr>
            <w:tcW w:w="3055" w:type="dxa"/>
            <w:noWrap/>
            <w:hideMark/>
          </w:tcPr>
          <w:p w14:paraId="16F5B93F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Clayton County Public Defender's Office</w:t>
            </w:r>
          </w:p>
        </w:tc>
        <w:tc>
          <w:tcPr>
            <w:tcW w:w="2340" w:type="dxa"/>
            <w:noWrap/>
            <w:hideMark/>
          </w:tcPr>
          <w:p w14:paraId="6BD06280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Court Systems</w:t>
            </w:r>
          </w:p>
        </w:tc>
        <w:tc>
          <w:tcPr>
            <w:tcW w:w="1464" w:type="dxa"/>
            <w:noWrap/>
            <w:hideMark/>
          </w:tcPr>
          <w:p w14:paraId="345FC6AE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Jonesboro</w:t>
            </w:r>
          </w:p>
        </w:tc>
        <w:tc>
          <w:tcPr>
            <w:tcW w:w="4296" w:type="dxa"/>
            <w:noWrap/>
            <w:hideMark/>
          </w:tcPr>
          <w:p w14:paraId="5955D68E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http://www.claytoncountyga.gov/courts/public-defender.aspx</w:t>
            </w:r>
          </w:p>
        </w:tc>
        <w:tc>
          <w:tcPr>
            <w:tcW w:w="1795" w:type="dxa"/>
            <w:noWrap/>
            <w:hideMark/>
          </w:tcPr>
          <w:p w14:paraId="4D14DB27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(678) 479-5036</w:t>
            </w:r>
          </w:p>
        </w:tc>
      </w:tr>
      <w:tr w:rsidR="00E661A4" w:rsidRPr="00E661A4" w14:paraId="129BA3BC" w14:textId="77777777" w:rsidTr="00E661A4">
        <w:trPr>
          <w:trHeight w:val="300"/>
        </w:trPr>
        <w:tc>
          <w:tcPr>
            <w:tcW w:w="3055" w:type="dxa"/>
            <w:noWrap/>
            <w:hideMark/>
          </w:tcPr>
          <w:p w14:paraId="09D0DEB1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Clerk of Courts</w:t>
            </w:r>
          </w:p>
        </w:tc>
        <w:tc>
          <w:tcPr>
            <w:tcW w:w="2340" w:type="dxa"/>
            <w:noWrap/>
            <w:hideMark/>
          </w:tcPr>
          <w:p w14:paraId="2CFBE52C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Superior and State Court</w:t>
            </w:r>
          </w:p>
        </w:tc>
        <w:tc>
          <w:tcPr>
            <w:tcW w:w="1464" w:type="dxa"/>
            <w:noWrap/>
            <w:hideMark/>
          </w:tcPr>
          <w:p w14:paraId="56939DA7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Conyers</w:t>
            </w:r>
          </w:p>
        </w:tc>
        <w:tc>
          <w:tcPr>
            <w:tcW w:w="4296" w:type="dxa"/>
            <w:noWrap/>
            <w:hideMark/>
          </w:tcPr>
          <w:p w14:paraId="7813F33F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http://www.rockdaleclerk.com/</w:t>
            </w:r>
          </w:p>
        </w:tc>
        <w:tc>
          <w:tcPr>
            <w:tcW w:w="1795" w:type="dxa"/>
            <w:noWrap/>
            <w:hideMark/>
          </w:tcPr>
          <w:p w14:paraId="3067A116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(770) 278-7900</w:t>
            </w:r>
          </w:p>
        </w:tc>
      </w:tr>
      <w:tr w:rsidR="00E661A4" w:rsidRPr="00E661A4" w14:paraId="0E41512E" w14:textId="77777777" w:rsidTr="00E661A4">
        <w:trPr>
          <w:trHeight w:val="300"/>
        </w:trPr>
        <w:tc>
          <w:tcPr>
            <w:tcW w:w="3055" w:type="dxa"/>
            <w:noWrap/>
            <w:hideMark/>
          </w:tcPr>
          <w:p w14:paraId="77E5157F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Coweta County DFCS</w:t>
            </w:r>
          </w:p>
        </w:tc>
        <w:tc>
          <w:tcPr>
            <w:tcW w:w="2340" w:type="dxa"/>
            <w:noWrap/>
            <w:hideMark/>
          </w:tcPr>
          <w:p w14:paraId="2A769DCD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Family and Children Services</w:t>
            </w:r>
          </w:p>
        </w:tc>
        <w:tc>
          <w:tcPr>
            <w:tcW w:w="1464" w:type="dxa"/>
            <w:noWrap/>
            <w:hideMark/>
          </w:tcPr>
          <w:p w14:paraId="23909445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Newnan</w:t>
            </w:r>
          </w:p>
        </w:tc>
        <w:tc>
          <w:tcPr>
            <w:tcW w:w="4296" w:type="dxa"/>
            <w:noWrap/>
            <w:hideMark/>
          </w:tcPr>
          <w:p w14:paraId="7C94E9E3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http://dfcs.dhs.georgia.gov/coweta-county-dfcs-office</w:t>
            </w:r>
          </w:p>
        </w:tc>
        <w:tc>
          <w:tcPr>
            <w:tcW w:w="1795" w:type="dxa"/>
            <w:noWrap/>
            <w:hideMark/>
          </w:tcPr>
          <w:p w14:paraId="77DDACF6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(770) 830-2178 </w:t>
            </w:r>
          </w:p>
        </w:tc>
      </w:tr>
      <w:tr w:rsidR="00E661A4" w:rsidRPr="00E661A4" w14:paraId="7FC03983" w14:textId="77777777" w:rsidTr="00E661A4">
        <w:trPr>
          <w:trHeight w:val="300"/>
        </w:trPr>
        <w:tc>
          <w:tcPr>
            <w:tcW w:w="3055" w:type="dxa"/>
            <w:noWrap/>
            <w:hideMark/>
          </w:tcPr>
          <w:p w14:paraId="7AD41644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Dekalb County Courthouse</w:t>
            </w:r>
          </w:p>
        </w:tc>
        <w:tc>
          <w:tcPr>
            <w:tcW w:w="2340" w:type="dxa"/>
            <w:noWrap/>
            <w:hideMark/>
          </w:tcPr>
          <w:p w14:paraId="356736A0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Court System</w:t>
            </w:r>
          </w:p>
        </w:tc>
        <w:tc>
          <w:tcPr>
            <w:tcW w:w="1464" w:type="dxa"/>
            <w:noWrap/>
            <w:hideMark/>
          </w:tcPr>
          <w:p w14:paraId="53A75EC8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Decatur</w:t>
            </w:r>
          </w:p>
        </w:tc>
        <w:tc>
          <w:tcPr>
            <w:tcW w:w="4296" w:type="dxa"/>
            <w:noWrap/>
            <w:hideMark/>
          </w:tcPr>
          <w:p w14:paraId="56EC0382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http://dekalbstatecourt.net/</w:t>
            </w:r>
          </w:p>
        </w:tc>
        <w:tc>
          <w:tcPr>
            <w:tcW w:w="1795" w:type="dxa"/>
            <w:noWrap/>
            <w:hideMark/>
          </w:tcPr>
          <w:p w14:paraId="374F7ECC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(404) 371-2261</w:t>
            </w:r>
          </w:p>
        </w:tc>
      </w:tr>
      <w:tr w:rsidR="00E661A4" w:rsidRPr="00E661A4" w14:paraId="7B3CFFF1" w14:textId="77777777" w:rsidTr="00E661A4">
        <w:trPr>
          <w:trHeight w:val="300"/>
        </w:trPr>
        <w:tc>
          <w:tcPr>
            <w:tcW w:w="3055" w:type="dxa"/>
            <w:noWrap/>
            <w:hideMark/>
          </w:tcPr>
          <w:p w14:paraId="0C6B5BE4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Development Authority of Clayton County (DACC)</w:t>
            </w:r>
          </w:p>
        </w:tc>
        <w:tc>
          <w:tcPr>
            <w:tcW w:w="2340" w:type="dxa"/>
            <w:noWrap/>
            <w:hideMark/>
          </w:tcPr>
          <w:p w14:paraId="0DB0F2B4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Economic Development</w:t>
            </w:r>
          </w:p>
        </w:tc>
        <w:tc>
          <w:tcPr>
            <w:tcW w:w="1464" w:type="dxa"/>
            <w:noWrap/>
            <w:hideMark/>
          </w:tcPr>
          <w:p w14:paraId="585B91B2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Morrow</w:t>
            </w:r>
          </w:p>
        </w:tc>
        <w:tc>
          <w:tcPr>
            <w:tcW w:w="4296" w:type="dxa"/>
            <w:noWrap/>
            <w:hideMark/>
          </w:tcPr>
          <w:p w14:paraId="4BF13D3E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https://www.investclayton.com/</w:t>
            </w:r>
          </w:p>
        </w:tc>
        <w:tc>
          <w:tcPr>
            <w:tcW w:w="1795" w:type="dxa"/>
            <w:noWrap/>
            <w:hideMark/>
          </w:tcPr>
          <w:p w14:paraId="00C75CBA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(770) 477-4450</w:t>
            </w:r>
          </w:p>
        </w:tc>
      </w:tr>
      <w:tr w:rsidR="00E661A4" w:rsidRPr="00E661A4" w14:paraId="1A449160" w14:textId="77777777" w:rsidTr="00E661A4">
        <w:trPr>
          <w:trHeight w:val="300"/>
        </w:trPr>
        <w:tc>
          <w:tcPr>
            <w:tcW w:w="3055" w:type="dxa"/>
            <w:noWrap/>
            <w:hideMark/>
          </w:tcPr>
          <w:p w14:paraId="6E33BF7A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Fayette County Sheriff's Department</w:t>
            </w:r>
          </w:p>
        </w:tc>
        <w:tc>
          <w:tcPr>
            <w:tcW w:w="2340" w:type="dxa"/>
            <w:noWrap/>
            <w:hideMark/>
          </w:tcPr>
          <w:p w14:paraId="5245AB86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Law Enforcement</w:t>
            </w:r>
          </w:p>
        </w:tc>
        <w:tc>
          <w:tcPr>
            <w:tcW w:w="1464" w:type="dxa"/>
            <w:noWrap/>
            <w:hideMark/>
          </w:tcPr>
          <w:p w14:paraId="55D2056D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Fayetteville</w:t>
            </w:r>
          </w:p>
        </w:tc>
        <w:tc>
          <w:tcPr>
            <w:tcW w:w="4296" w:type="dxa"/>
            <w:noWrap/>
            <w:hideMark/>
          </w:tcPr>
          <w:p w14:paraId="752706F4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http://www.fayettesheriff.org/</w:t>
            </w:r>
          </w:p>
        </w:tc>
        <w:tc>
          <w:tcPr>
            <w:tcW w:w="1795" w:type="dxa"/>
            <w:noWrap/>
            <w:hideMark/>
          </w:tcPr>
          <w:p w14:paraId="7542AF1B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(770) 461-6353 </w:t>
            </w:r>
          </w:p>
        </w:tc>
      </w:tr>
      <w:tr w:rsidR="00E661A4" w:rsidRPr="00E661A4" w14:paraId="3434103A" w14:textId="77777777" w:rsidTr="00E661A4">
        <w:trPr>
          <w:trHeight w:val="300"/>
        </w:trPr>
        <w:tc>
          <w:tcPr>
            <w:tcW w:w="3055" w:type="dxa"/>
            <w:noWrap/>
            <w:hideMark/>
          </w:tcPr>
          <w:p w14:paraId="5389DF60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Fayette County Solicitor-General's Office</w:t>
            </w:r>
          </w:p>
        </w:tc>
        <w:tc>
          <w:tcPr>
            <w:tcW w:w="2340" w:type="dxa"/>
            <w:noWrap/>
            <w:hideMark/>
          </w:tcPr>
          <w:p w14:paraId="6B4B34FF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Law Enforcement</w:t>
            </w:r>
          </w:p>
        </w:tc>
        <w:tc>
          <w:tcPr>
            <w:tcW w:w="1464" w:type="dxa"/>
            <w:noWrap/>
            <w:hideMark/>
          </w:tcPr>
          <w:p w14:paraId="3F3D13A5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Fayetteville</w:t>
            </w:r>
          </w:p>
        </w:tc>
        <w:tc>
          <w:tcPr>
            <w:tcW w:w="4296" w:type="dxa"/>
            <w:noWrap/>
            <w:hideMark/>
          </w:tcPr>
          <w:p w14:paraId="25278845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https://fayettecountyga.gov/courts/solicitor_general/</w:t>
            </w:r>
          </w:p>
        </w:tc>
        <w:tc>
          <w:tcPr>
            <w:tcW w:w="1795" w:type="dxa"/>
            <w:noWrap/>
            <w:hideMark/>
          </w:tcPr>
          <w:p w14:paraId="78A3850C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(770) 716-4260</w:t>
            </w:r>
          </w:p>
        </w:tc>
      </w:tr>
      <w:tr w:rsidR="00E661A4" w:rsidRPr="00E661A4" w14:paraId="5AFDFC9C" w14:textId="77777777" w:rsidTr="00E661A4">
        <w:trPr>
          <w:trHeight w:val="300"/>
        </w:trPr>
        <w:tc>
          <w:tcPr>
            <w:tcW w:w="3055" w:type="dxa"/>
            <w:noWrap/>
            <w:hideMark/>
          </w:tcPr>
          <w:p w14:paraId="4C5F4614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Forest Park Police Department</w:t>
            </w:r>
          </w:p>
        </w:tc>
        <w:tc>
          <w:tcPr>
            <w:tcW w:w="2340" w:type="dxa"/>
            <w:noWrap/>
            <w:hideMark/>
          </w:tcPr>
          <w:p w14:paraId="7E105244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Law Enforcement</w:t>
            </w:r>
          </w:p>
        </w:tc>
        <w:tc>
          <w:tcPr>
            <w:tcW w:w="1464" w:type="dxa"/>
            <w:noWrap/>
            <w:hideMark/>
          </w:tcPr>
          <w:p w14:paraId="5330F536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Forest Park</w:t>
            </w:r>
          </w:p>
        </w:tc>
        <w:tc>
          <w:tcPr>
            <w:tcW w:w="4296" w:type="dxa"/>
            <w:noWrap/>
            <w:hideMark/>
          </w:tcPr>
          <w:p w14:paraId="183BF1DC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http://forestparkga.org/police.aspx</w:t>
            </w:r>
          </w:p>
        </w:tc>
        <w:tc>
          <w:tcPr>
            <w:tcW w:w="1795" w:type="dxa"/>
            <w:noWrap/>
            <w:hideMark/>
          </w:tcPr>
          <w:p w14:paraId="4EBA4536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(404) 366-7280</w:t>
            </w:r>
          </w:p>
        </w:tc>
      </w:tr>
      <w:tr w:rsidR="00E661A4" w:rsidRPr="00E661A4" w14:paraId="7316C99F" w14:textId="77777777" w:rsidTr="00E661A4">
        <w:trPr>
          <w:trHeight w:val="300"/>
        </w:trPr>
        <w:tc>
          <w:tcPr>
            <w:tcW w:w="3055" w:type="dxa"/>
            <w:noWrap/>
            <w:hideMark/>
          </w:tcPr>
          <w:p w14:paraId="5CD0DE43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Georgia C.A.S.A.</w:t>
            </w:r>
          </w:p>
        </w:tc>
        <w:tc>
          <w:tcPr>
            <w:tcW w:w="2340" w:type="dxa"/>
            <w:noWrap/>
            <w:hideMark/>
          </w:tcPr>
          <w:p w14:paraId="53EB9844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Child Advocate</w:t>
            </w:r>
          </w:p>
        </w:tc>
        <w:tc>
          <w:tcPr>
            <w:tcW w:w="1464" w:type="dxa"/>
            <w:noWrap/>
            <w:hideMark/>
          </w:tcPr>
          <w:p w14:paraId="103D4013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Jonesboro</w:t>
            </w:r>
          </w:p>
        </w:tc>
        <w:tc>
          <w:tcPr>
            <w:tcW w:w="4296" w:type="dxa"/>
            <w:noWrap/>
            <w:hideMark/>
          </w:tcPr>
          <w:p w14:paraId="18CFC470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http://www.gacasa.org/contact.php</w:t>
            </w:r>
          </w:p>
        </w:tc>
        <w:tc>
          <w:tcPr>
            <w:tcW w:w="1795" w:type="dxa"/>
            <w:noWrap/>
            <w:hideMark/>
          </w:tcPr>
          <w:p w14:paraId="75AFC49E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(404) 874-2888</w:t>
            </w:r>
          </w:p>
        </w:tc>
      </w:tr>
      <w:tr w:rsidR="00E661A4" w:rsidRPr="00E661A4" w14:paraId="6277F901" w14:textId="77777777" w:rsidTr="00E661A4">
        <w:trPr>
          <w:trHeight w:val="300"/>
        </w:trPr>
        <w:tc>
          <w:tcPr>
            <w:tcW w:w="3055" w:type="dxa"/>
            <w:noWrap/>
            <w:hideMark/>
          </w:tcPr>
          <w:p w14:paraId="4C41CC13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Georgia Equality</w:t>
            </w:r>
          </w:p>
        </w:tc>
        <w:tc>
          <w:tcPr>
            <w:tcW w:w="2340" w:type="dxa"/>
            <w:noWrap/>
            <w:hideMark/>
          </w:tcPr>
          <w:p w14:paraId="133EE3B9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LGBT Equality Advocacy</w:t>
            </w:r>
          </w:p>
        </w:tc>
        <w:tc>
          <w:tcPr>
            <w:tcW w:w="1464" w:type="dxa"/>
            <w:noWrap/>
            <w:hideMark/>
          </w:tcPr>
          <w:p w14:paraId="6EB2FC7B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4296" w:type="dxa"/>
            <w:noWrap/>
            <w:hideMark/>
          </w:tcPr>
          <w:p w14:paraId="638CF770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http://georgiaequality.org/</w:t>
            </w:r>
          </w:p>
        </w:tc>
        <w:tc>
          <w:tcPr>
            <w:tcW w:w="1795" w:type="dxa"/>
            <w:noWrap/>
            <w:hideMark/>
          </w:tcPr>
          <w:p w14:paraId="31FD6E29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(404) 523-3070</w:t>
            </w:r>
          </w:p>
        </w:tc>
      </w:tr>
      <w:tr w:rsidR="00E661A4" w:rsidRPr="00E661A4" w14:paraId="1DAD7769" w14:textId="77777777" w:rsidTr="00E661A4">
        <w:trPr>
          <w:trHeight w:val="300"/>
        </w:trPr>
        <w:tc>
          <w:tcPr>
            <w:tcW w:w="3055" w:type="dxa"/>
            <w:noWrap/>
            <w:hideMark/>
          </w:tcPr>
          <w:p w14:paraId="2F987A99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Georgia General Assembly</w:t>
            </w:r>
          </w:p>
        </w:tc>
        <w:tc>
          <w:tcPr>
            <w:tcW w:w="2340" w:type="dxa"/>
            <w:noWrap/>
            <w:hideMark/>
          </w:tcPr>
          <w:p w14:paraId="07A41441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Government </w:t>
            </w:r>
          </w:p>
        </w:tc>
        <w:tc>
          <w:tcPr>
            <w:tcW w:w="1464" w:type="dxa"/>
            <w:noWrap/>
            <w:hideMark/>
          </w:tcPr>
          <w:p w14:paraId="3CA9BED5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4296" w:type="dxa"/>
            <w:noWrap/>
            <w:hideMark/>
          </w:tcPr>
          <w:p w14:paraId="570AB437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http://www.legis.ga.gov/en-US/default.aspx</w:t>
            </w:r>
          </w:p>
        </w:tc>
        <w:tc>
          <w:tcPr>
            <w:tcW w:w="1795" w:type="dxa"/>
            <w:noWrap/>
            <w:hideMark/>
          </w:tcPr>
          <w:p w14:paraId="50B07CB8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(404) 651-7737</w:t>
            </w:r>
          </w:p>
        </w:tc>
      </w:tr>
      <w:tr w:rsidR="00E661A4" w:rsidRPr="00E661A4" w14:paraId="7E5C3EB5" w14:textId="77777777" w:rsidTr="00E661A4">
        <w:trPr>
          <w:trHeight w:val="300"/>
        </w:trPr>
        <w:tc>
          <w:tcPr>
            <w:tcW w:w="3055" w:type="dxa"/>
            <w:noWrap/>
            <w:hideMark/>
          </w:tcPr>
          <w:p w14:paraId="22CAC572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Georgia House Democratic Caucus</w:t>
            </w:r>
          </w:p>
        </w:tc>
        <w:tc>
          <w:tcPr>
            <w:tcW w:w="2340" w:type="dxa"/>
            <w:noWrap/>
            <w:hideMark/>
          </w:tcPr>
          <w:p w14:paraId="58057922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Political Science</w:t>
            </w:r>
          </w:p>
        </w:tc>
        <w:tc>
          <w:tcPr>
            <w:tcW w:w="1464" w:type="dxa"/>
            <w:noWrap/>
            <w:hideMark/>
          </w:tcPr>
          <w:p w14:paraId="6504FB92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4296" w:type="dxa"/>
            <w:noWrap/>
            <w:hideMark/>
          </w:tcPr>
          <w:p w14:paraId="0B33F14D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http://www.gahousedems.com/</w:t>
            </w:r>
          </w:p>
        </w:tc>
        <w:tc>
          <w:tcPr>
            <w:tcW w:w="1795" w:type="dxa"/>
            <w:noWrap/>
            <w:hideMark/>
          </w:tcPr>
          <w:p w14:paraId="62BCC19B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(404) 492-8018</w:t>
            </w:r>
          </w:p>
        </w:tc>
      </w:tr>
      <w:tr w:rsidR="00E661A4" w:rsidRPr="00E661A4" w14:paraId="245D1BF0" w14:textId="77777777" w:rsidTr="00E661A4">
        <w:trPr>
          <w:trHeight w:val="300"/>
        </w:trPr>
        <w:tc>
          <w:tcPr>
            <w:tcW w:w="3055" w:type="dxa"/>
            <w:noWrap/>
            <w:hideMark/>
          </w:tcPr>
          <w:p w14:paraId="33DE9912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Georgia Stand-Up</w:t>
            </w:r>
          </w:p>
        </w:tc>
        <w:tc>
          <w:tcPr>
            <w:tcW w:w="2340" w:type="dxa"/>
            <w:noWrap/>
            <w:hideMark/>
          </w:tcPr>
          <w:p w14:paraId="7DA30FFE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Economic Justice</w:t>
            </w:r>
          </w:p>
        </w:tc>
        <w:tc>
          <w:tcPr>
            <w:tcW w:w="1464" w:type="dxa"/>
            <w:noWrap/>
            <w:hideMark/>
          </w:tcPr>
          <w:p w14:paraId="73A975E9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4296" w:type="dxa"/>
            <w:noWrap/>
            <w:hideMark/>
          </w:tcPr>
          <w:p w14:paraId="471D688D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http://georgiastandup.org/</w:t>
            </w:r>
          </w:p>
        </w:tc>
        <w:tc>
          <w:tcPr>
            <w:tcW w:w="1795" w:type="dxa"/>
            <w:noWrap/>
            <w:hideMark/>
          </w:tcPr>
          <w:p w14:paraId="4E40BB45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(404) 581-0061</w:t>
            </w:r>
          </w:p>
        </w:tc>
      </w:tr>
      <w:tr w:rsidR="00E661A4" w:rsidRPr="00E661A4" w14:paraId="5B13DDB7" w14:textId="77777777" w:rsidTr="00E661A4">
        <w:trPr>
          <w:trHeight w:val="300"/>
        </w:trPr>
        <w:tc>
          <w:tcPr>
            <w:tcW w:w="3055" w:type="dxa"/>
            <w:noWrap/>
            <w:hideMark/>
          </w:tcPr>
          <w:p w14:paraId="23057FCF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Georgia State Capitol</w:t>
            </w:r>
          </w:p>
        </w:tc>
        <w:tc>
          <w:tcPr>
            <w:tcW w:w="2340" w:type="dxa"/>
            <w:noWrap/>
            <w:hideMark/>
          </w:tcPr>
          <w:p w14:paraId="2504F5D4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Political Science</w:t>
            </w:r>
          </w:p>
        </w:tc>
        <w:tc>
          <w:tcPr>
            <w:tcW w:w="1464" w:type="dxa"/>
            <w:noWrap/>
            <w:hideMark/>
          </w:tcPr>
          <w:p w14:paraId="4A578062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4296" w:type="dxa"/>
            <w:noWrap/>
            <w:hideMark/>
          </w:tcPr>
          <w:p w14:paraId="19E51C8D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https://gov.georgia.gov/capitol</w:t>
            </w:r>
          </w:p>
        </w:tc>
        <w:tc>
          <w:tcPr>
            <w:tcW w:w="1795" w:type="dxa"/>
            <w:noWrap/>
            <w:hideMark/>
          </w:tcPr>
          <w:p w14:paraId="058504C0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(404) 656-1776</w:t>
            </w:r>
          </w:p>
        </w:tc>
      </w:tr>
      <w:tr w:rsidR="00E661A4" w:rsidRPr="00E661A4" w14:paraId="32DEF2F0" w14:textId="77777777" w:rsidTr="00E661A4">
        <w:trPr>
          <w:trHeight w:val="300"/>
        </w:trPr>
        <w:tc>
          <w:tcPr>
            <w:tcW w:w="3055" w:type="dxa"/>
            <w:noWrap/>
            <w:hideMark/>
          </w:tcPr>
          <w:p w14:paraId="242D9684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Haitian </w:t>
            </w:r>
            <w:proofErr w:type="spellStart"/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Counslate</w:t>
            </w:r>
            <w:proofErr w:type="spellEnd"/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Atlanta</w:t>
            </w:r>
          </w:p>
        </w:tc>
        <w:tc>
          <w:tcPr>
            <w:tcW w:w="2340" w:type="dxa"/>
            <w:noWrap/>
            <w:hideMark/>
          </w:tcPr>
          <w:p w14:paraId="03F4020D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Consulate General</w:t>
            </w:r>
          </w:p>
        </w:tc>
        <w:tc>
          <w:tcPr>
            <w:tcW w:w="1464" w:type="dxa"/>
            <w:noWrap/>
            <w:hideMark/>
          </w:tcPr>
          <w:p w14:paraId="42FF53C3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4296" w:type="dxa"/>
            <w:noWrap/>
            <w:hideMark/>
          </w:tcPr>
          <w:p w14:paraId="583D2BAB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http://consulathaiti-atlanta.org/en/</w:t>
            </w:r>
          </w:p>
        </w:tc>
        <w:tc>
          <w:tcPr>
            <w:tcW w:w="1795" w:type="dxa"/>
            <w:noWrap/>
            <w:hideMark/>
          </w:tcPr>
          <w:p w14:paraId="3DC11211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(404) 228-5373</w:t>
            </w:r>
          </w:p>
        </w:tc>
      </w:tr>
      <w:tr w:rsidR="00E661A4" w:rsidRPr="00E661A4" w14:paraId="68D8FEA8" w14:textId="77777777" w:rsidTr="00E661A4">
        <w:trPr>
          <w:trHeight w:val="300"/>
        </w:trPr>
        <w:tc>
          <w:tcPr>
            <w:tcW w:w="3055" w:type="dxa"/>
            <w:noWrap/>
            <w:hideMark/>
          </w:tcPr>
          <w:p w14:paraId="2E1AB615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Harold R. Banke Justice Center</w:t>
            </w:r>
          </w:p>
        </w:tc>
        <w:tc>
          <w:tcPr>
            <w:tcW w:w="2340" w:type="dxa"/>
            <w:noWrap/>
            <w:hideMark/>
          </w:tcPr>
          <w:p w14:paraId="51C815C0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Superior Court</w:t>
            </w:r>
          </w:p>
        </w:tc>
        <w:tc>
          <w:tcPr>
            <w:tcW w:w="1464" w:type="dxa"/>
            <w:noWrap/>
            <w:hideMark/>
          </w:tcPr>
          <w:p w14:paraId="03F74397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Jonesboro</w:t>
            </w:r>
          </w:p>
        </w:tc>
        <w:tc>
          <w:tcPr>
            <w:tcW w:w="4296" w:type="dxa"/>
            <w:noWrap/>
            <w:hideMark/>
          </w:tcPr>
          <w:p w14:paraId="3FE8AD5B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http://www.claytoncountyga.gov/courts/superior-court.aspx</w:t>
            </w:r>
          </w:p>
        </w:tc>
        <w:tc>
          <w:tcPr>
            <w:tcW w:w="1795" w:type="dxa"/>
            <w:noWrap/>
            <w:hideMark/>
          </w:tcPr>
          <w:p w14:paraId="5C4F4A0F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(770) 473-5992</w:t>
            </w:r>
          </w:p>
        </w:tc>
      </w:tr>
      <w:tr w:rsidR="00E661A4" w:rsidRPr="00E661A4" w14:paraId="5D47796C" w14:textId="77777777" w:rsidTr="00E661A4">
        <w:trPr>
          <w:trHeight w:val="300"/>
        </w:trPr>
        <w:tc>
          <w:tcPr>
            <w:tcW w:w="3055" w:type="dxa"/>
            <w:noWrap/>
            <w:hideMark/>
          </w:tcPr>
          <w:p w14:paraId="67AE71BC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Henry County State Court - DUI/Drug Court</w:t>
            </w:r>
          </w:p>
        </w:tc>
        <w:tc>
          <w:tcPr>
            <w:tcW w:w="2340" w:type="dxa"/>
            <w:noWrap/>
            <w:hideMark/>
          </w:tcPr>
          <w:p w14:paraId="2A4E190F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State Court</w:t>
            </w:r>
          </w:p>
        </w:tc>
        <w:tc>
          <w:tcPr>
            <w:tcW w:w="1464" w:type="dxa"/>
            <w:noWrap/>
            <w:hideMark/>
          </w:tcPr>
          <w:p w14:paraId="11240D2C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McDonough</w:t>
            </w:r>
          </w:p>
        </w:tc>
        <w:tc>
          <w:tcPr>
            <w:tcW w:w="4296" w:type="dxa"/>
            <w:noWrap/>
            <w:hideMark/>
          </w:tcPr>
          <w:p w14:paraId="2F1A17B8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http://www.co.henry.ga.us/StateCourt/DUICourt.shtml</w:t>
            </w:r>
          </w:p>
        </w:tc>
        <w:tc>
          <w:tcPr>
            <w:tcW w:w="1795" w:type="dxa"/>
            <w:noWrap/>
            <w:hideMark/>
          </w:tcPr>
          <w:p w14:paraId="170CB34E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(770) 288-7800</w:t>
            </w:r>
          </w:p>
        </w:tc>
      </w:tr>
      <w:tr w:rsidR="00E661A4" w:rsidRPr="00E661A4" w14:paraId="4D73D4AD" w14:textId="77777777" w:rsidTr="00E661A4">
        <w:trPr>
          <w:trHeight w:val="300"/>
        </w:trPr>
        <w:tc>
          <w:tcPr>
            <w:tcW w:w="3055" w:type="dxa"/>
            <w:noWrap/>
            <w:hideMark/>
          </w:tcPr>
          <w:p w14:paraId="1A0A0605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Law Office of John W. Greer III</w:t>
            </w:r>
          </w:p>
        </w:tc>
        <w:tc>
          <w:tcPr>
            <w:tcW w:w="2340" w:type="dxa"/>
            <w:noWrap/>
            <w:hideMark/>
          </w:tcPr>
          <w:p w14:paraId="0D95A2DE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Juvenile Court</w:t>
            </w:r>
          </w:p>
        </w:tc>
        <w:tc>
          <w:tcPr>
            <w:tcW w:w="1464" w:type="dxa"/>
            <w:noWrap/>
            <w:hideMark/>
          </w:tcPr>
          <w:p w14:paraId="4095E934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Sandy Springs</w:t>
            </w:r>
          </w:p>
        </w:tc>
        <w:tc>
          <w:tcPr>
            <w:tcW w:w="4296" w:type="dxa"/>
            <w:noWrap/>
            <w:hideMark/>
          </w:tcPr>
          <w:p w14:paraId="52203F77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http://cjcj.georgiacourts.gov/</w:t>
            </w:r>
          </w:p>
        </w:tc>
        <w:tc>
          <w:tcPr>
            <w:tcW w:w="1795" w:type="dxa"/>
            <w:noWrap/>
            <w:hideMark/>
          </w:tcPr>
          <w:p w14:paraId="3A2F8E53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(404) 612-4402</w:t>
            </w:r>
          </w:p>
        </w:tc>
      </w:tr>
      <w:tr w:rsidR="00E661A4" w:rsidRPr="00E661A4" w14:paraId="167950E1" w14:textId="77777777" w:rsidTr="00E661A4">
        <w:trPr>
          <w:trHeight w:val="300"/>
        </w:trPr>
        <w:tc>
          <w:tcPr>
            <w:tcW w:w="3055" w:type="dxa"/>
            <w:noWrap/>
            <w:hideMark/>
          </w:tcPr>
          <w:p w14:paraId="6FB2D879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Laylaw</w:t>
            </w:r>
            <w:proofErr w:type="spellEnd"/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Legal</w:t>
            </w:r>
          </w:p>
        </w:tc>
        <w:tc>
          <w:tcPr>
            <w:tcW w:w="2340" w:type="dxa"/>
            <w:noWrap/>
            <w:hideMark/>
          </w:tcPr>
          <w:p w14:paraId="3B277BD0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Legal Resources</w:t>
            </w:r>
          </w:p>
        </w:tc>
        <w:tc>
          <w:tcPr>
            <w:tcW w:w="1464" w:type="dxa"/>
            <w:noWrap/>
            <w:hideMark/>
          </w:tcPr>
          <w:p w14:paraId="74C5BD17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4296" w:type="dxa"/>
            <w:noWrap/>
            <w:hideMark/>
          </w:tcPr>
          <w:p w14:paraId="60F41616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http://laylawlegal.com/home.html</w:t>
            </w:r>
          </w:p>
        </w:tc>
        <w:tc>
          <w:tcPr>
            <w:tcW w:w="1795" w:type="dxa"/>
            <w:noWrap/>
            <w:hideMark/>
          </w:tcPr>
          <w:p w14:paraId="0F003837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(404) 766-8002</w:t>
            </w:r>
          </w:p>
        </w:tc>
      </w:tr>
      <w:tr w:rsidR="00E661A4" w:rsidRPr="00E661A4" w14:paraId="682993F6" w14:textId="77777777" w:rsidTr="00E661A4">
        <w:trPr>
          <w:trHeight w:val="300"/>
        </w:trPr>
        <w:tc>
          <w:tcPr>
            <w:tcW w:w="3055" w:type="dxa"/>
            <w:noWrap/>
            <w:hideMark/>
          </w:tcPr>
          <w:p w14:paraId="4720725F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League of Women Voters of Georgia-KP</w:t>
            </w:r>
          </w:p>
        </w:tc>
        <w:tc>
          <w:tcPr>
            <w:tcW w:w="2340" w:type="dxa"/>
            <w:noWrap/>
            <w:hideMark/>
          </w:tcPr>
          <w:p w14:paraId="42D08DEA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Women Voters</w:t>
            </w:r>
          </w:p>
        </w:tc>
        <w:tc>
          <w:tcPr>
            <w:tcW w:w="1464" w:type="dxa"/>
            <w:noWrap/>
            <w:hideMark/>
          </w:tcPr>
          <w:p w14:paraId="55E116F5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4296" w:type="dxa"/>
            <w:noWrap/>
            <w:hideMark/>
          </w:tcPr>
          <w:p w14:paraId="373AA3C0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http://www.lwvga.org/</w:t>
            </w:r>
          </w:p>
        </w:tc>
        <w:tc>
          <w:tcPr>
            <w:tcW w:w="1795" w:type="dxa"/>
            <w:noWrap/>
            <w:hideMark/>
          </w:tcPr>
          <w:p w14:paraId="5FA8C20F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(404) 522-4598</w:t>
            </w:r>
          </w:p>
        </w:tc>
      </w:tr>
      <w:tr w:rsidR="00E661A4" w:rsidRPr="00E661A4" w14:paraId="70BB4BDC" w14:textId="77777777" w:rsidTr="00E661A4">
        <w:trPr>
          <w:trHeight w:val="300"/>
        </w:trPr>
        <w:tc>
          <w:tcPr>
            <w:tcW w:w="3055" w:type="dxa"/>
            <w:noWrap/>
            <w:hideMark/>
          </w:tcPr>
          <w:p w14:paraId="1E1E2E65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Liberty Mutual</w:t>
            </w:r>
          </w:p>
        </w:tc>
        <w:tc>
          <w:tcPr>
            <w:tcW w:w="2340" w:type="dxa"/>
            <w:noWrap/>
            <w:hideMark/>
          </w:tcPr>
          <w:p w14:paraId="06E68CFF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Insurance</w:t>
            </w:r>
          </w:p>
        </w:tc>
        <w:tc>
          <w:tcPr>
            <w:tcW w:w="1464" w:type="dxa"/>
            <w:noWrap/>
            <w:hideMark/>
          </w:tcPr>
          <w:p w14:paraId="55BBBDDF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Gainesville</w:t>
            </w:r>
          </w:p>
        </w:tc>
        <w:tc>
          <w:tcPr>
            <w:tcW w:w="4296" w:type="dxa"/>
            <w:noWrap/>
            <w:hideMark/>
          </w:tcPr>
          <w:p w14:paraId="1E6FE66F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https://www.libertymutual.com/insurance-office-gainesville-west-ga</w:t>
            </w:r>
          </w:p>
        </w:tc>
        <w:tc>
          <w:tcPr>
            <w:tcW w:w="1795" w:type="dxa"/>
            <w:noWrap/>
            <w:hideMark/>
          </w:tcPr>
          <w:p w14:paraId="45E802AC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(770) 534-2705</w:t>
            </w:r>
          </w:p>
        </w:tc>
      </w:tr>
      <w:tr w:rsidR="00E661A4" w:rsidRPr="00E661A4" w14:paraId="349D43E9" w14:textId="77777777" w:rsidTr="00E661A4">
        <w:trPr>
          <w:trHeight w:val="300"/>
        </w:trPr>
        <w:tc>
          <w:tcPr>
            <w:tcW w:w="3055" w:type="dxa"/>
            <w:noWrap/>
            <w:hideMark/>
          </w:tcPr>
          <w:p w14:paraId="5C5A2CC8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Lovejoy City Hall</w:t>
            </w:r>
          </w:p>
        </w:tc>
        <w:tc>
          <w:tcPr>
            <w:tcW w:w="2340" w:type="dxa"/>
            <w:noWrap/>
            <w:hideMark/>
          </w:tcPr>
          <w:p w14:paraId="0A74EA39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Government</w:t>
            </w:r>
          </w:p>
        </w:tc>
        <w:tc>
          <w:tcPr>
            <w:tcW w:w="1464" w:type="dxa"/>
            <w:noWrap/>
            <w:hideMark/>
          </w:tcPr>
          <w:p w14:paraId="424A3FF5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Lovejoy</w:t>
            </w:r>
          </w:p>
        </w:tc>
        <w:tc>
          <w:tcPr>
            <w:tcW w:w="4296" w:type="dxa"/>
            <w:noWrap/>
            <w:hideMark/>
          </w:tcPr>
          <w:p w14:paraId="35847D23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http://www.cityoflovejoy.com/</w:t>
            </w:r>
          </w:p>
        </w:tc>
        <w:tc>
          <w:tcPr>
            <w:tcW w:w="1795" w:type="dxa"/>
            <w:noWrap/>
            <w:hideMark/>
          </w:tcPr>
          <w:p w14:paraId="36C1671B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(770) 471-2304</w:t>
            </w:r>
          </w:p>
        </w:tc>
      </w:tr>
      <w:tr w:rsidR="00E661A4" w:rsidRPr="00E661A4" w14:paraId="6FBA0221" w14:textId="77777777" w:rsidTr="00E661A4">
        <w:trPr>
          <w:trHeight w:val="300"/>
        </w:trPr>
        <w:tc>
          <w:tcPr>
            <w:tcW w:w="3055" w:type="dxa"/>
            <w:noWrap/>
            <w:hideMark/>
          </w:tcPr>
          <w:p w14:paraId="104317F7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Office of the Circuit Public Defender Clayton Judicial Circuit</w:t>
            </w:r>
          </w:p>
        </w:tc>
        <w:tc>
          <w:tcPr>
            <w:tcW w:w="2340" w:type="dxa"/>
            <w:noWrap/>
            <w:hideMark/>
          </w:tcPr>
          <w:p w14:paraId="78FB1BCB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Court Systems</w:t>
            </w:r>
          </w:p>
        </w:tc>
        <w:tc>
          <w:tcPr>
            <w:tcW w:w="1464" w:type="dxa"/>
            <w:noWrap/>
            <w:hideMark/>
          </w:tcPr>
          <w:p w14:paraId="54663C5F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Jonesboro</w:t>
            </w:r>
          </w:p>
        </w:tc>
        <w:tc>
          <w:tcPr>
            <w:tcW w:w="4296" w:type="dxa"/>
            <w:noWrap/>
            <w:hideMark/>
          </w:tcPr>
          <w:p w14:paraId="7126EBA4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http://www.claytoncountyga.gov/courts/public-defender/circuit-public-defender.aspx</w:t>
            </w:r>
          </w:p>
        </w:tc>
        <w:tc>
          <w:tcPr>
            <w:tcW w:w="1795" w:type="dxa"/>
            <w:noWrap/>
            <w:hideMark/>
          </w:tcPr>
          <w:p w14:paraId="7D2AD854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(678) 479-5036</w:t>
            </w:r>
          </w:p>
        </w:tc>
      </w:tr>
      <w:tr w:rsidR="00E661A4" w:rsidRPr="00E661A4" w14:paraId="0FF4F88B" w14:textId="77777777" w:rsidTr="00E661A4">
        <w:trPr>
          <w:trHeight w:val="300"/>
        </w:trPr>
        <w:tc>
          <w:tcPr>
            <w:tcW w:w="3055" w:type="dxa"/>
            <w:noWrap/>
            <w:hideMark/>
          </w:tcPr>
          <w:p w14:paraId="4DF09051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Outreach INC</w:t>
            </w:r>
          </w:p>
        </w:tc>
        <w:tc>
          <w:tcPr>
            <w:tcW w:w="2340" w:type="dxa"/>
            <w:noWrap/>
            <w:hideMark/>
          </w:tcPr>
          <w:p w14:paraId="20DD55A9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Religious Outreach</w:t>
            </w:r>
          </w:p>
        </w:tc>
        <w:tc>
          <w:tcPr>
            <w:tcW w:w="1464" w:type="dxa"/>
            <w:noWrap/>
            <w:hideMark/>
          </w:tcPr>
          <w:p w14:paraId="662BECE3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4296" w:type="dxa"/>
            <w:noWrap/>
            <w:hideMark/>
          </w:tcPr>
          <w:p w14:paraId="3E2BBF05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http://www.atlantaoutreach.org/</w:t>
            </w:r>
          </w:p>
        </w:tc>
        <w:tc>
          <w:tcPr>
            <w:tcW w:w="1795" w:type="dxa"/>
            <w:noWrap/>
            <w:hideMark/>
          </w:tcPr>
          <w:p w14:paraId="2F4BF4A4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(678) 974-5694</w:t>
            </w:r>
          </w:p>
        </w:tc>
      </w:tr>
      <w:tr w:rsidR="00E661A4" w:rsidRPr="00E661A4" w14:paraId="0A96786B" w14:textId="77777777" w:rsidTr="00E661A4">
        <w:trPr>
          <w:trHeight w:val="300"/>
        </w:trPr>
        <w:tc>
          <w:tcPr>
            <w:tcW w:w="3055" w:type="dxa"/>
            <w:noWrap/>
            <w:hideMark/>
          </w:tcPr>
          <w:p w14:paraId="43EFB27B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proofErr w:type="spellStart"/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lastRenderedPageBreak/>
              <w:t>Ramadan</w:t>
            </w:r>
            <w:proofErr w:type="spellEnd"/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&amp; </w:t>
            </w:r>
            <w:proofErr w:type="spellStart"/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Associates</w:t>
            </w:r>
            <w:proofErr w:type="spellEnd"/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: Muhammad </w:t>
            </w:r>
            <w:proofErr w:type="spellStart"/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Ramadan</w:t>
            </w:r>
            <w:proofErr w:type="spellEnd"/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, ESQ</w:t>
            </w:r>
          </w:p>
        </w:tc>
        <w:tc>
          <w:tcPr>
            <w:tcW w:w="2340" w:type="dxa"/>
            <w:noWrap/>
            <w:hideMark/>
          </w:tcPr>
          <w:p w14:paraId="5D9EE52F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Family Law </w:t>
            </w:r>
          </w:p>
        </w:tc>
        <w:tc>
          <w:tcPr>
            <w:tcW w:w="1464" w:type="dxa"/>
            <w:noWrap/>
            <w:hideMark/>
          </w:tcPr>
          <w:p w14:paraId="33CB275F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Jersey City, NJ</w:t>
            </w:r>
          </w:p>
        </w:tc>
        <w:tc>
          <w:tcPr>
            <w:tcW w:w="4296" w:type="dxa"/>
            <w:noWrap/>
            <w:hideMark/>
          </w:tcPr>
          <w:p w14:paraId="13B2458D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795" w:type="dxa"/>
            <w:noWrap/>
            <w:hideMark/>
          </w:tcPr>
          <w:p w14:paraId="3922E420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(201) 963-9666</w:t>
            </w:r>
          </w:p>
        </w:tc>
      </w:tr>
      <w:tr w:rsidR="00E661A4" w:rsidRPr="00E661A4" w14:paraId="2AE612B5" w14:textId="77777777" w:rsidTr="00E661A4">
        <w:trPr>
          <w:trHeight w:val="300"/>
        </w:trPr>
        <w:tc>
          <w:tcPr>
            <w:tcW w:w="3055" w:type="dxa"/>
            <w:noWrap/>
            <w:hideMark/>
          </w:tcPr>
          <w:p w14:paraId="49965DB6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Razor Solutions Group</w:t>
            </w:r>
          </w:p>
        </w:tc>
        <w:tc>
          <w:tcPr>
            <w:tcW w:w="2340" w:type="dxa"/>
            <w:noWrap/>
            <w:hideMark/>
          </w:tcPr>
          <w:p w14:paraId="2895FBD7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Public Affairs</w:t>
            </w:r>
          </w:p>
        </w:tc>
        <w:tc>
          <w:tcPr>
            <w:tcW w:w="1464" w:type="dxa"/>
            <w:noWrap/>
            <w:hideMark/>
          </w:tcPr>
          <w:p w14:paraId="1CEB3017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4296" w:type="dxa"/>
            <w:noWrap/>
            <w:hideMark/>
          </w:tcPr>
          <w:p w14:paraId="05A092B0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http://razorsolutions.weebly.com/</w:t>
            </w:r>
          </w:p>
        </w:tc>
        <w:tc>
          <w:tcPr>
            <w:tcW w:w="1795" w:type="dxa"/>
            <w:noWrap/>
            <w:hideMark/>
          </w:tcPr>
          <w:p w14:paraId="7C28237B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(404) 920-8490</w:t>
            </w:r>
          </w:p>
        </w:tc>
      </w:tr>
      <w:tr w:rsidR="00E661A4" w:rsidRPr="00E661A4" w14:paraId="21AA46C8" w14:textId="77777777" w:rsidTr="00E661A4">
        <w:trPr>
          <w:trHeight w:val="300"/>
        </w:trPr>
        <w:tc>
          <w:tcPr>
            <w:tcW w:w="3055" w:type="dxa"/>
            <w:noWrap/>
            <w:hideMark/>
          </w:tcPr>
          <w:p w14:paraId="57686851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Solicitor General- Clayton County State Court</w:t>
            </w:r>
          </w:p>
        </w:tc>
        <w:tc>
          <w:tcPr>
            <w:tcW w:w="2340" w:type="dxa"/>
            <w:noWrap/>
            <w:hideMark/>
          </w:tcPr>
          <w:p w14:paraId="5B76DEF7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Local Government</w:t>
            </w:r>
          </w:p>
        </w:tc>
        <w:tc>
          <w:tcPr>
            <w:tcW w:w="1464" w:type="dxa"/>
            <w:noWrap/>
            <w:hideMark/>
          </w:tcPr>
          <w:p w14:paraId="7A548703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Jonesboro</w:t>
            </w:r>
          </w:p>
        </w:tc>
        <w:tc>
          <w:tcPr>
            <w:tcW w:w="4296" w:type="dxa"/>
            <w:noWrap/>
            <w:hideMark/>
          </w:tcPr>
          <w:p w14:paraId="17CC83C4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https://www.claytoncountyga.gov/government/solicitor-general</w:t>
            </w:r>
          </w:p>
        </w:tc>
        <w:tc>
          <w:tcPr>
            <w:tcW w:w="1795" w:type="dxa"/>
            <w:noWrap/>
            <w:hideMark/>
          </w:tcPr>
          <w:p w14:paraId="1BE7AB7B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(770) 477-3380</w:t>
            </w:r>
          </w:p>
        </w:tc>
      </w:tr>
      <w:tr w:rsidR="00E661A4" w:rsidRPr="00E661A4" w14:paraId="5FC600D5" w14:textId="77777777" w:rsidTr="00E661A4">
        <w:trPr>
          <w:trHeight w:val="300"/>
        </w:trPr>
        <w:tc>
          <w:tcPr>
            <w:tcW w:w="3055" w:type="dxa"/>
            <w:noWrap/>
            <w:hideMark/>
          </w:tcPr>
          <w:p w14:paraId="1C6A29DF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State Board of Worker's Compensation</w:t>
            </w:r>
          </w:p>
        </w:tc>
        <w:tc>
          <w:tcPr>
            <w:tcW w:w="2340" w:type="dxa"/>
            <w:noWrap/>
            <w:hideMark/>
          </w:tcPr>
          <w:p w14:paraId="2FD500DE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Government</w:t>
            </w:r>
          </w:p>
        </w:tc>
        <w:tc>
          <w:tcPr>
            <w:tcW w:w="1464" w:type="dxa"/>
            <w:noWrap/>
            <w:hideMark/>
          </w:tcPr>
          <w:p w14:paraId="198F089C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4296" w:type="dxa"/>
            <w:noWrap/>
            <w:hideMark/>
          </w:tcPr>
          <w:p w14:paraId="1F4A18D9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https://sbwc.georgia.gov/</w:t>
            </w:r>
          </w:p>
        </w:tc>
        <w:tc>
          <w:tcPr>
            <w:tcW w:w="1795" w:type="dxa"/>
            <w:noWrap/>
            <w:hideMark/>
          </w:tcPr>
          <w:p w14:paraId="78A7FDF1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(404) 656-2048</w:t>
            </w:r>
          </w:p>
        </w:tc>
      </w:tr>
      <w:tr w:rsidR="00E661A4" w:rsidRPr="00E661A4" w14:paraId="41F67F2F" w14:textId="77777777" w:rsidTr="00E661A4">
        <w:trPr>
          <w:trHeight w:val="300"/>
        </w:trPr>
        <w:tc>
          <w:tcPr>
            <w:tcW w:w="3055" w:type="dxa"/>
            <w:noWrap/>
            <w:hideMark/>
          </w:tcPr>
          <w:p w14:paraId="4A1AD600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State of Rhode Island General Assembly</w:t>
            </w:r>
          </w:p>
        </w:tc>
        <w:tc>
          <w:tcPr>
            <w:tcW w:w="2340" w:type="dxa"/>
            <w:noWrap/>
            <w:hideMark/>
          </w:tcPr>
          <w:p w14:paraId="0290AA0D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Government</w:t>
            </w:r>
          </w:p>
        </w:tc>
        <w:tc>
          <w:tcPr>
            <w:tcW w:w="1464" w:type="dxa"/>
            <w:noWrap/>
            <w:hideMark/>
          </w:tcPr>
          <w:p w14:paraId="02D8655B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Providence</w:t>
            </w:r>
          </w:p>
        </w:tc>
        <w:tc>
          <w:tcPr>
            <w:tcW w:w="4296" w:type="dxa"/>
            <w:noWrap/>
            <w:hideMark/>
          </w:tcPr>
          <w:p w14:paraId="42B5031E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http://www.rilin.state.ri.us/Pages/Default.aspx</w:t>
            </w:r>
          </w:p>
        </w:tc>
        <w:tc>
          <w:tcPr>
            <w:tcW w:w="1795" w:type="dxa"/>
            <w:noWrap/>
            <w:hideMark/>
          </w:tcPr>
          <w:p w14:paraId="35456312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(401) 276-2555</w:t>
            </w:r>
          </w:p>
        </w:tc>
      </w:tr>
      <w:tr w:rsidR="00E661A4" w:rsidRPr="00E661A4" w14:paraId="087FA439" w14:textId="77777777" w:rsidTr="00E661A4">
        <w:trPr>
          <w:trHeight w:val="300"/>
        </w:trPr>
        <w:tc>
          <w:tcPr>
            <w:tcW w:w="3055" w:type="dxa"/>
            <w:noWrap/>
            <w:hideMark/>
          </w:tcPr>
          <w:p w14:paraId="2879F927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Borgen Project</w:t>
            </w:r>
          </w:p>
        </w:tc>
        <w:tc>
          <w:tcPr>
            <w:tcW w:w="2340" w:type="dxa"/>
            <w:noWrap/>
            <w:hideMark/>
          </w:tcPr>
          <w:p w14:paraId="6A582728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Non-Profit</w:t>
            </w:r>
          </w:p>
        </w:tc>
        <w:tc>
          <w:tcPr>
            <w:tcW w:w="1464" w:type="dxa"/>
            <w:noWrap/>
            <w:hideMark/>
          </w:tcPr>
          <w:p w14:paraId="52E30924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Tacoma, WA</w:t>
            </w:r>
          </w:p>
        </w:tc>
        <w:tc>
          <w:tcPr>
            <w:tcW w:w="4296" w:type="dxa"/>
            <w:noWrap/>
            <w:hideMark/>
          </w:tcPr>
          <w:p w14:paraId="6AE27B39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https://borgenproject.org/</w:t>
            </w:r>
          </w:p>
        </w:tc>
        <w:tc>
          <w:tcPr>
            <w:tcW w:w="1795" w:type="dxa"/>
            <w:noWrap/>
            <w:hideMark/>
          </w:tcPr>
          <w:p w14:paraId="0D9E2F0C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(253) 433- 7118</w:t>
            </w:r>
          </w:p>
        </w:tc>
      </w:tr>
      <w:tr w:rsidR="00E661A4" w:rsidRPr="00E661A4" w14:paraId="039262FB" w14:textId="77777777" w:rsidTr="00E661A4">
        <w:trPr>
          <w:trHeight w:val="300"/>
        </w:trPr>
        <w:tc>
          <w:tcPr>
            <w:tcW w:w="3055" w:type="dxa"/>
            <w:noWrap/>
            <w:hideMark/>
          </w:tcPr>
          <w:p w14:paraId="23CBCF6A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 Department of Labor-Women's Bureau</w:t>
            </w:r>
          </w:p>
        </w:tc>
        <w:tc>
          <w:tcPr>
            <w:tcW w:w="2340" w:type="dxa"/>
            <w:noWrap/>
            <w:hideMark/>
          </w:tcPr>
          <w:p w14:paraId="5CE0CB88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Women’s Bureau</w:t>
            </w:r>
          </w:p>
        </w:tc>
        <w:tc>
          <w:tcPr>
            <w:tcW w:w="1464" w:type="dxa"/>
            <w:noWrap/>
            <w:hideMark/>
          </w:tcPr>
          <w:p w14:paraId="36ECF8D3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4296" w:type="dxa"/>
            <w:noWrap/>
            <w:hideMark/>
          </w:tcPr>
          <w:p w14:paraId="3C127704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http://www.dol.gov/wb/</w:t>
            </w:r>
          </w:p>
        </w:tc>
        <w:tc>
          <w:tcPr>
            <w:tcW w:w="1795" w:type="dxa"/>
            <w:noWrap/>
            <w:hideMark/>
          </w:tcPr>
          <w:p w14:paraId="2B6CAF6B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(404) 562-2336</w:t>
            </w:r>
          </w:p>
        </w:tc>
      </w:tr>
      <w:tr w:rsidR="00E661A4" w:rsidRPr="00E661A4" w14:paraId="5E9B942F" w14:textId="77777777" w:rsidTr="00E661A4">
        <w:trPr>
          <w:trHeight w:val="300"/>
        </w:trPr>
        <w:tc>
          <w:tcPr>
            <w:tcW w:w="3055" w:type="dxa"/>
            <w:noWrap/>
            <w:hideMark/>
          </w:tcPr>
          <w:p w14:paraId="21EBF91F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Women Legislator's Lobby</w:t>
            </w:r>
          </w:p>
        </w:tc>
        <w:tc>
          <w:tcPr>
            <w:tcW w:w="2340" w:type="dxa"/>
            <w:noWrap/>
            <w:hideMark/>
          </w:tcPr>
          <w:p w14:paraId="74C0EE1B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Governement</w:t>
            </w:r>
            <w:proofErr w:type="spellEnd"/>
          </w:p>
        </w:tc>
        <w:tc>
          <w:tcPr>
            <w:tcW w:w="1464" w:type="dxa"/>
            <w:noWrap/>
            <w:hideMark/>
          </w:tcPr>
          <w:p w14:paraId="287B6577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4296" w:type="dxa"/>
            <w:noWrap/>
            <w:hideMark/>
          </w:tcPr>
          <w:p w14:paraId="20F05030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http://www.wand.org/about/will/</w:t>
            </w:r>
          </w:p>
        </w:tc>
        <w:tc>
          <w:tcPr>
            <w:tcW w:w="1795" w:type="dxa"/>
            <w:noWrap/>
            <w:hideMark/>
          </w:tcPr>
          <w:p w14:paraId="3E40FFA1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(404) 524 5999</w:t>
            </w:r>
          </w:p>
        </w:tc>
      </w:tr>
      <w:tr w:rsidR="00E661A4" w:rsidRPr="00E661A4" w14:paraId="3A26E663" w14:textId="77777777" w:rsidTr="00E661A4">
        <w:trPr>
          <w:trHeight w:val="300"/>
        </w:trPr>
        <w:tc>
          <w:tcPr>
            <w:tcW w:w="3055" w:type="dxa"/>
            <w:noWrap/>
            <w:hideMark/>
          </w:tcPr>
          <w:p w14:paraId="1190C0F8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noWrap/>
            <w:hideMark/>
          </w:tcPr>
          <w:p w14:paraId="7947A12A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noWrap/>
            <w:hideMark/>
          </w:tcPr>
          <w:p w14:paraId="4BFEB581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6" w:type="dxa"/>
            <w:noWrap/>
            <w:hideMark/>
          </w:tcPr>
          <w:p w14:paraId="0585E96A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noWrap/>
            <w:hideMark/>
          </w:tcPr>
          <w:p w14:paraId="7D5828EC" w14:textId="77777777" w:rsidR="00E661A4" w:rsidRPr="00E661A4" w:rsidRDefault="00E661A4" w:rsidP="00E66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580BC21" w14:textId="77777777" w:rsidR="00E661A4" w:rsidRDefault="00E661A4" w:rsidP="000530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174284" w14:textId="4F2EE7D5" w:rsidR="00053007" w:rsidRPr="00053007" w:rsidRDefault="00053007" w:rsidP="000530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0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add an organization to this list, send a request with contact information to </w:t>
      </w:r>
      <w:hyperlink r:id="rId9" w:history="1">
        <w:r w:rsidRPr="00053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career@clayton.edu</w:t>
        </w:r>
      </w:hyperlink>
      <w:r w:rsidR="00336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55FB86B" w14:textId="77777777" w:rsidR="00053007" w:rsidRPr="00053007" w:rsidRDefault="00053007" w:rsidP="000530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007">
        <w:rPr>
          <w:rFonts w:ascii="Times New Roman" w:eastAsia="Times New Roman" w:hAnsi="Times New Roman" w:cs="Times New Roman"/>
          <w:color w:val="000000"/>
          <w:sz w:val="24"/>
          <w:szCs w:val="24"/>
        </w:rPr>
        <w:t>To get an internship approved, print out, fill out, and submit the</w:t>
      </w:r>
      <w:r w:rsidRPr="0005300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05300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Learning Agreement Form</w:t>
      </w:r>
      <w:r w:rsidRPr="0005300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0530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the professor who will be coordinating your internship. </w:t>
      </w:r>
    </w:p>
    <w:sectPr w:rsidR="00053007" w:rsidRPr="00053007" w:rsidSect="008115B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altName w:val="Papyrus"/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F3D23"/>
    <w:multiLevelType w:val="hybridMultilevel"/>
    <w:tmpl w:val="72743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83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5B5"/>
    <w:rsid w:val="00053007"/>
    <w:rsid w:val="00097B9C"/>
    <w:rsid w:val="000F3519"/>
    <w:rsid w:val="001159E0"/>
    <w:rsid w:val="0023446E"/>
    <w:rsid w:val="00287F0D"/>
    <w:rsid w:val="00336B13"/>
    <w:rsid w:val="0035676B"/>
    <w:rsid w:val="004B5789"/>
    <w:rsid w:val="004E361C"/>
    <w:rsid w:val="00564462"/>
    <w:rsid w:val="0059130B"/>
    <w:rsid w:val="00634C29"/>
    <w:rsid w:val="006402D4"/>
    <w:rsid w:val="007D4663"/>
    <w:rsid w:val="007E0435"/>
    <w:rsid w:val="008115B5"/>
    <w:rsid w:val="0093722A"/>
    <w:rsid w:val="00D36BBB"/>
    <w:rsid w:val="00E6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28B62"/>
  <w15:chartTrackingRefBased/>
  <w15:docId w15:val="{7B7324DD-0F23-4D3A-A1A9-3E24473E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1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361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361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66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areer@clayt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ABF36D2874C43951D24ADD41F60D5" ma:contentTypeVersion="13" ma:contentTypeDescription="Create a new document." ma:contentTypeScope="" ma:versionID="6c67cededf0d072c5c166ec5dd65bf02">
  <xsd:schema xmlns:xsd="http://www.w3.org/2001/XMLSchema" xmlns:xs="http://www.w3.org/2001/XMLSchema" xmlns:p="http://schemas.microsoft.com/office/2006/metadata/properties" xmlns:ns3="88f5d325-dde3-4340-a5aa-fe8b35a4f855" xmlns:ns4="7f02c47f-2de3-464e-8267-1732a600d3c9" targetNamespace="http://schemas.microsoft.com/office/2006/metadata/properties" ma:root="true" ma:fieldsID="dbd7a31306b6af63ea00dc15b22b41a4" ns3:_="" ns4:_="">
    <xsd:import namespace="88f5d325-dde3-4340-a5aa-fe8b35a4f855"/>
    <xsd:import namespace="7f02c47f-2de3-464e-8267-1732a600d3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d325-dde3-4340-a5aa-fe8b35a4f8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2c47f-2de3-464e-8267-1732a600d3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D853EB-0A1C-4CE7-B545-DEFCA0F3F02E}">
  <ds:schemaRefs>
    <ds:schemaRef ds:uri="88f5d325-dde3-4340-a5aa-fe8b35a4f85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f02c47f-2de3-464e-8267-1732a600d3c9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FBDE37C-69E4-4543-B8B0-D920A1D876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183C1C-14AD-4AC8-AD16-54889ECDF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5d325-dde3-4340-a5aa-fe8b35a4f855"/>
    <ds:schemaRef ds:uri="7f02c47f-2de3-464e-8267-1732a600d3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Career</dc:creator>
  <cp:keywords/>
  <dc:description/>
  <cp:lastModifiedBy>Henrietta Carter</cp:lastModifiedBy>
  <cp:revision>2</cp:revision>
  <dcterms:created xsi:type="dcterms:W3CDTF">2023-08-03T20:09:00Z</dcterms:created>
  <dcterms:modified xsi:type="dcterms:W3CDTF">2023-08-03T20:09:00Z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0x010100524ABF36D2874C43951D24ADD41F60D5</vt:lpwstr>
  </property>
</Properties>
</file>