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63" w:rsidRPr="00F75763" w:rsidRDefault="00A64661" w:rsidP="001366BC">
      <w:pPr>
        <w:pStyle w:val="Title"/>
        <w:jc w:val="center"/>
        <w:rPr>
          <w:rFonts w:ascii="Times New Roman" w:hAnsi="Times New Roman" w:cs="Times New Roman"/>
          <w:sz w:val="56"/>
          <w:szCs w:val="56"/>
        </w:rPr>
      </w:pPr>
      <w:r w:rsidRPr="00F75763">
        <w:rPr>
          <w:rFonts w:ascii="Times New Roman" w:hAnsi="Times New Roman" w:cs="Times New Roman"/>
          <w:sz w:val="56"/>
          <w:szCs w:val="56"/>
        </w:rPr>
        <w:t>Consent for Treatment</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By reading and signing this document, I, the undersigned patient (or authorized representative) consent to and authorize the performance of any treatments, examinations, medications, anesthesia, medical services, and surgical or diagnostic procedures (including but not limited to the use of lab and radiographic studies) as ordered or approved by my attending physician(s), or any healthcare professional assigned to my care by my attending physician(s), and I acknowledge and consent to the following:</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b/>
          <w:sz w:val="24"/>
          <w:szCs w:val="24"/>
        </w:rPr>
        <w:t>1. INDEPENDENT CONTRACTORS:</w:t>
      </w:r>
      <w:r w:rsidRPr="00F75763">
        <w:rPr>
          <w:rFonts w:ascii="Times New Roman" w:hAnsi="Times New Roman" w:cs="Times New Roman"/>
          <w:sz w:val="24"/>
          <w:szCs w:val="24"/>
        </w:rPr>
        <w:t xml:space="preserve"> </w:t>
      </w:r>
      <w:r w:rsidR="00C26127" w:rsidRPr="00F75763">
        <w:rPr>
          <w:rFonts w:ascii="Times New Roman" w:hAnsi="Times New Roman" w:cs="Times New Roman"/>
          <w:sz w:val="24"/>
          <w:szCs w:val="24"/>
        </w:rPr>
        <w:t xml:space="preserve">CSU Primary Health Clinic </w:t>
      </w:r>
      <w:r w:rsidRPr="00F75763">
        <w:rPr>
          <w:rFonts w:ascii="Times New Roman" w:hAnsi="Times New Roman" w:cs="Times New Roman"/>
          <w:sz w:val="24"/>
          <w:szCs w:val="24"/>
        </w:rPr>
        <w:t xml:space="preserve">may utilize independent contractors for office, outpatient or inpatient treatment/procedures. These include, but are not limited to, surgical assistants, physical therapists, and consulting and referral physicians. Healthcare professionals that are independent contractors are not agents or employees of </w:t>
      </w:r>
      <w:r w:rsidR="00C26127" w:rsidRPr="00F75763">
        <w:rPr>
          <w:rFonts w:ascii="Times New Roman" w:hAnsi="Times New Roman" w:cs="Times New Roman"/>
          <w:sz w:val="24"/>
          <w:szCs w:val="24"/>
        </w:rPr>
        <w:t xml:space="preserve">CSU Primary Health Clinic </w:t>
      </w:r>
      <w:r w:rsidRPr="00F75763">
        <w:rPr>
          <w:rFonts w:ascii="Times New Roman" w:hAnsi="Times New Roman" w:cs="Times New Roman"/>
          <w:sz w:val="24"/>
          <w:szCs w:val="24"/>
        </w:rPr>
        <w:t xml:space="preserve">and are responsible for their own actions. I understand that </w:t>
      </w:r>
      <w:r w:rsidR="00C26127" w:rsidRPr="00F75763">
        <w:rPr>
          <w:rFonts w:ascii="Times New Roman" w:hAnsi="Times New Roman" w:cs="Times New Roman"/>
          <w:sz w:val="24"/>
          <w:szCs w:val="24"/>
        </w:rPr>
        <w:t xml:space="preserve">CSU Primary Health Clinic </w:t>
      </w:r>
      <w:r w:rsidRPr="00F75763">
        <w:rPr>
          <w:rFonts w:ascii="Times New Roman" w:hAnsi="Times New Roman" w:cs="Times New Roman"/>
          <w:sz w:val="24"/>
          <w:szCs w:val="24"/>
        </w:rPr>
        <w:t>shall not be liable for the acts or omissions of independent contractors. This Consent to Treatment also applies to any independent contractor utilized by my physician(s).</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 xml:space="preserve">2. During the course of my care and treatment, I understand that various types of examinations, tests, diagnostic or treatment procedures (“procedures”) may be necessary. These procedures may be performed by physician(s), nurses, technicians, physician assistants, or other healthcare professionals. While routinely performed without incident, there may be material risks associated with these procedures. If I have any questions concerning these procedures, I will ask my </w:t>
      </w:r>
      <w:r w:rsidR="00A877C5">
        <w:rPr>
          <w:rFonts w:ascii="Times New Roman" w:hAnsi="Times New Roman" w:cs="Times New Roman"/>
          <w:sz w:val="24"/>
          <w:szCs w:val="24"/>
        </w:rPr>
        <w:t xml:space="preserve">family Nurse Practitioner </w:t>
      </w:r>
      <w:r w:rsidRPr="00F75763">
        <w:rPr>
          <w:rFonts w:ascii="Times New Roman" w:hAnsi="Times New Roman" w:cs="Times New Roman"/>
          <w:sz w:val="24"/>
          <w:szCs w:val="24"/>
        </w:rPr>
        <w:t>to provide me with additional information</w:t>
      </w:r>
      <w:r w:rsidR="00A877C5">
        <w:rPr>
          <w:rFonts w:ascii="Times New Roman" w:hAnsi="Times New Roman" w:cs="Times New Roman"/>
          <w:sz w:val="24"/>
          <w:szCs w:val="24"/>
        </w:rPr>
        <w:t>. I also understand my FNP</w:t>
      </w:r>
      <w:r w:rsidRPr="00F75763">
        <w:rPr>
          <w:rFonts w:ascii="Times New Roman" w:hAnsi="Times New Roman" w:cs="Times New Roman"/>
          <w:sz w:val="24"/>
          <w:szCs w:val="24"/>
        </w:rPr>
        <w:t xml:space="preserve"> may ask me to sign additional Informed Consent documents relating to specific procedures.</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3. I understand that the healthcare professionals involved in my care will rely on my documented medical history, as well as other information provided by me, my immediate family, or others having information about me, in determining whether to perform or recommend procedures. I agree to provide accurate and thorough information regarding my medical history and any conditions or events which may impact medical decision-making.</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 xml:space="preserve">4. </w:t>
      </w:r>
      <w:r w:rsidRPr="00383D8E">
        <w:rPr>
          <w:rFonts w:ascii="Times New Roman" w:hAnsi="Times New Roman" w:cs="Times New Roman"/>
          <w:b/>
          <w:sz w:val="24"/>
          <w:szCs w:val="24"/>
        </w:rPr>
        <w:t>VALUABLES:</w:t>
      </w:r>
      <w:r w:rsidRPr="00F75763">
        <w:rPr>
          <w:rFonts w:ascii="Times New Roman" w:hAnsi="Times New Roman" w:cs="Times New Roman"/>
          <w:sz w:val="24"/>
          <w:szCs w:val="24"/>
        </w:rPr>
        <w:t xml:space="preserve"> </w:t>
      </w:r>
      <w:r w:rsidR="00C26127" w:rsidRPr="00F75763">
        <w:rPr>
          <w:rFonts w:ascii="Times New Roman" w:hAnsi="Times New Roman" w:cs="Times New Roman"/>
          <w:sz w:val="24"/>
          <w:szCs w:val="24"/>
        </w:rPr>
        <w:t xml:space="preserve">CSU Primary Health Clinic </w:t>
      </w:r>
      <w:r w:rsidRPr="00F75763">
        <w:rPr>
          <w:rFonts w:ascii="Times New Roman" w:hAnsi="Times New Roman" w:cs="Times New Roman"/>
          <w:sz w:val="24"/>
          <w:szCs w:val="24"/>
        </w:rPr>
        <w:t xml:space="preserve">assumes no responsibility for, and I hereby release </w:t>
      </w:r>
      <w:r w:rsidR="00C26127" w:rsidRPr="00F75763">
        <w:rPr>
          <w:rFonts w:ascii="Times New Roman" w:hAnsi="Times New Roman" w:cs="Times New Roman"/>
          <w:sz w:val="24"/>
          <w:szCs w:val="24"/>
        </w:rPr>
        <w:t xml:space="preserve">CSU Primary Health Clinic </w:t>
      </w:r>
      <w:r w:rsidRPr="00F75763">
        <w:rPr>
          <w:rFonts w:ascii="Times New Roman" w:hAnsi="Times New Roman" w:cs="Times New Roman"/>
          <w:sz w:val="24"/>
          <w:szCs w:val="24"/>
        </w:rPr>
        <w:t>from liability for, loss or damage to any of my personal property while on the premises and/or receiving treatment.</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By signing this document, I certify that I have read and understand its contents and that information provided by me is accurate and complete (including insurance information and current eligibility for benefits).</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A copy of this document may be utilized the same as the original.</w:t>
      </w:r>
    </w:p>
    <w:p w:rsidR="00A64661" w:rsidRPr="00F75763" w:rsidRDefault="00A64661"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1366BC" w:rsidP="000A0A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r w:rsidR="000A0AD5" w:rsidRPr="00F75763">
        <w:rPr>
          <w:rFonts w:ascii="Times New Roman" w:hAnsi="Times New Roman" w:cs="Times New Roman"/>
          <w:sz w:val="24"/>
          <w:szCs w:val="24"/>
        </w:rPr>
        <w:t xml:space="preserve">_________________________________________ Date: </w:t>
      </w:r>
      <w:bookmarkStart w:id="0" w:name="_GoBack"/>
      <w:bookmarkEnd w:id="0"/>
      <w:r w:rsidR="000A0AD5" w:rsidRPr="00F75763">
        <w:rPr>
          <w:rFonts w:ascii="Times New Roman" w:hAnsi="Times New Roman" w:cs="Times New Roman"/>
          <w:sz w:val="24"/>
          <w:szCs w:val="24"/>
        </w:rPr>
        <w:t>______________________________</w:t>
      </w: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Patient/Parent/Guardian/Authorized Representative</w:t>
      </w:r>
    </w:p>
    <w:p w:rsidR="00383D8E" w:rsidRDefault="00383D8E" w:rsidP="000A0AD5">
      <w:pPr>
        <w:autoSpaceDE w:val="0"/>
        <w:autoSpaceDN w:val="0"/>
        <w:adjustRightInd w:val="0"/>
        <w:spacing w:after="0" w:line="240" w:lineRule="auto"/>
        <w:rPr>
          <w:rFonts w:ascii="Times New Roman" w:hAnsi="Times New Roman" w:cs="Times New Roman"/>
          <w:sz w:val="24"/>
          <w:szCs w:val="24"/>
        </w:rPr>
      </w:pPr>
    </w:p>
    <w:p w:rsidR="000A0AD5" w:rsidRPr="00F75763" w:rsidRDefault="000A0AD5" w:rsidP="000A0AD5">
      <w:pPr>
        <w:autoSpaceDE w:val="0"/>
        <w:autoSpaceDN w:val="0"/>
        <w:adjustRightInd w:val="0"/>
        <w:spacing w:after="0" w:line="240" w:lineRule="auto"/>
        <w:rPr>
          <w:rFonts w:ascii="Times New Roman" w:hAnsi="Times New Roman" w:cs="Times New Roman"/>
          <w:sz w:val="24"/>
          <w:szCs w:val="24"/>
        </w:rPr>
      </w:pPr>
      <w:r w:rsidRPr="00F75763">
        <w:rPr>
          <w:rFonts w:ascii="Times New Roman" w:hAnsi="Times New Roman" w:cs="Times New Roman"/>
          <w:sz w:val="24"/>
          <w:szCs w:val="24"/>
        </w:rPr>
        <w:t>If not signed by the patient, please indicate relationship to the patient on the line below:</w:t>
      </w:r>
    </w:p>
    <w:p w:rsidR="004446D5" w:rsidRPr="00F75763" w:rsidRDefault="000A0AD5" w:rsidP="000A0AD5">
      <w:pPr>
        <w:rPr>
          <w:rFonts w:ascii="Times New Roman" w:hAnsi="Times New Roman" w:cs="Times New Roman"/>
          <w:sz w:val="24"/>
          <w:szCs w:val="24"/>
        </w:rPr>
      </w:pPr>
      <w:r w:rsidRPr="00F75763">
        <w:rPr>
          <w:rFonts w:ascii="Times New Roman" w:hAnsi="Times New Roman" w:cs="Times New Roman"/>
          <w:sz w:val="24"/>
          <w:szCs w:val="24"/>
        </w:rPr>
        <w:t>_________________________________________</w:t>
      </w:r>
    </w:p>
    <w:sectPr w:rsidR="004446D5" w:rsidRPr="00F75763" w:rsidSect="004446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4A" w:rsidRDefault="00C87E4A" w:rsidP="00F75763">
      <w:pPr>
        <w:spacing w:after="0" w:line="240" w:lineRule="auto"/>
      </w:pPr>
      <w:r>
        <w:separator/>
      </w:r>
    </w:p>
  </w:endnote>
  <w:endnote w:type="continuationSeparator" w:id="0">
    <w:p w:rsidR="00C87E4A" w:rsidRDefault="00C87E4A" w:rsidP="00F7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4A" w:rsidRDefault="00C87E4A" w:rsidP="00F75763">
      <w:pPr>
        <w:spacing w:after="0" w:line="240" w:lineRule="auto"/>
      </w:pPr>
      <w:r>
        <w:separator/>
      </w:r>
    </w:p>
  </w:footnote>
  <w:footnote w:type="continuationSeparator" w:id="0">
    <w:p w:rsidR="00C87E4A" w:rsidRDefault="00C87E4A" w:rsidP="00F75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63" w:rsidRPr="00F75763" w:rsidRDefault="001366BC" w:rsidP="001366BC">
    <w:pPr>
      <w:pStyle w:val="Header"/>
      <w:jc w:val="center"/>
      <w:rPr>
        <w:rFonts w:ascii="Times New Roman" w:hAnsi="Times New Roman" w:cs="Times New Roman"/>
        <w:sz w:val="32"/>
        <w:szCs w:val="32"/>
      </w:rPr>
    </w:pPr>
    <w:r>
      <w:rPr>
        <w:rFonts w:ascii="Times New Roman" w:hAnsi="Times New Roman" w:cs="Times New Roman"/>
        <w:sz w:val="32"/>
        <w:szCs w:val="32"/>
      </w:rPr>
      <w:t>Clayton State University Primary Health Clinic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D5"/>
    <w:rsid w:val="000A0AD5"/>
    <w:rsid w:val="001366BC"/>
    <w:rsid w:val="00383D8E"/>
    <w:rsid w:val="004446D5"/>
    <w:rsid w:val="00A01587"/>
    <w:rsid w:val="00A64661"/>
    <w:rsid w:val="00A877C5"/>
    <w:rsid w:val="00C26127"/>
    <w:rsid w:val="00C87E4A"/>
    <w:rsid w:val="00F75763"/>
    <w:rsid w:val="00FE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77879-61F0-4A63-A88C-0B68012C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6D5"/>
  </w:style>
  <w:style w:type="paragraph" w:styleId="Heading1">
    <w:name w:val="heading 1"/>
    <w:basedOn w:val="Normal"/>
    <w:next w:val="Normal"/>
    <w:link w:val="Heading1Char"/>
    <w:uiPriority w:val="9"/>
    <w:qFormat/>
    <w:rsid w:val="00A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46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46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6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6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46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46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4661"/>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646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466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75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63"/>
  </w:style>
  <w:style w:type="paragraph" w:styleId="Footer">
    <w:name w:val="footer"/>
    <w:basedOn w:val="Normal"/>
    <w:link w:val="FooterChar"/>
    <w:uiPriority w:val="99"/>
    <w:unhideWhenUsed/>
    <w:rsid w:val="00F75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63"/>
  </w:style>
  <w:style w:type="paragraph" w:styleId="BalloonText">
    <w:name w:val="Balloon Text"/>
    <w:basedOn w:val="Normal"/>
    <w:link w:val="BalloonTextChar"/>
    <w:uiPriority w:val="99"/>
    <w:semiHidden/>
    <w:unhideWhenUsed/>
    <w:rsid w:val="00A87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cloudr</dc:creator>
  <cp:lastModifiedBy>Tara Henry</cp:lastModifiedBy>
  <cp:revision>5</cp:revision>
  <cp:lastPrinted>2015-10-21T16:36:00Z</cp:lastPrinted>
  <dcterms:created xsi:type="dcterms:W3CDTF">2015-04-26T01:25:00Z</dcterms:created>
  <dcterms:modified xsi:type="dcterms:W3CDTF">2015-10-21T16:36:00Z</dcterms:modified>
</cp:coreProperties>
</file>